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5D" w:rsidRPr="007D177A" w:rsidRDefault="004A7C5D">
      <w:pPr>
        <w:rPr>
          <w:b/>
        </w:rPr>
      </w:pPr>
      <w:r w:rsidRPr="007D177A">
        <w:rPr>
          <w:b/>
        </w:rPr>
        <w:t xml:space="preserve">Reflecting on Equality, Freedom, and Life Lessons </w:t>
      </w:r>
    </w:p>
    <w:p w:rsidR="007D177A" w:rsidRPr="007D177A" w:rsidRDefault="007D177A">
      <w:pPr>
        <w:rPr>
          <w:b/>
        </w:rPr>
      </w:pPr>
      <w:r w:rsidRPr="007D177A">
        <w:rPr>
          <w:b/>
        </w:rPr>
        <w:t>Reflection Narrative Assignment</w:t>
      </w:r>
    </w:p>
    <w:p w:rsidR="004A7C5D" w:rsidRPr="007D177A" w:rsidRDefault="004A7C5D">
      <w:pPr>
        <w:rPr>
          <w:b/>
        </w:rPr>
      </w:pPr>
      <w:r w:rsidRPr="007D177A">
        <w:rPr>
          <w:b/>
        </w:rPr>
        <w:t>English 11H: Stansbury</w:t>
      </w:r>
      <w:bookmarkStart w:id="0" w:name="_GoBack"/>
      <w:bookmarkEnd w:id="0"/>
    </w:p>
    <w:p w:rsidR="004A7C5D" w:rsidRPr="007D177A" w:rsidRDefault="004A7C5D">
      <w:pPr>
        <w:rPr>
          <w:b/>
        </w:rPr>
      </w:pPr>
      <w:r w:rsidRPr="007D177A">
        <w:rPr>
          <w:b/>
        </w:rPr>
        <w:t>100 Points Possible</w:t>
      </w:r>
    </w:p>
    <w:p w:rsidR="004A7C5D" w:rsidRDefault="004A7C5D"/>
    <w:p w:rsidR="004A7C5D" w:rsidRDefault="004A7C5D"/>
    <w:p w:rsidR="004A7C5D" w:rsidRDefault="004A7C5D">
      <w:r>
        <w:t xml:space="preserve">Over the past three weeks, we have been studying the history of equality and freedom in the United States. We have also looked at the advice of others on how to make life better. For this narrative, I would like for you to focus on one of these areas. Remember, a narrative is a story about an event or moment in your life. The event or moment does not have to be very exciting, but it does need to allow you an opportunity for reflection. </w:t>
      </w:r>
    </w:p>
    <w:p w:rsidR="004A7C5D" w:rsidRDefault="004A7C5D"/>
    <w:p w:rsidR="004A7C5D" w:rsidRPr="004A7C5D" w:rsidRDefault="004A7C5D">
      <w:pPr>
        <w:rPr>
          <w:b/>
        </w:rPr>
      </w:pPr>
      <w:r w:rsidRPr="004A7C5D">
        <w:rPr>
          <w:b/>
        </w:rPr>
        <w:t>Possible Topics…</w:t>
      </w:r>
    </w:p>
    <w:p w:rsidR="004A7C5D" w:rsidRDefault="004A7C5D"/>
    <w:p w:rsidR="004A7C5D" w:rsidRDefault="004A7C5D">
      <w:r>
        <w:t>Write about a time when you realized what equality was really about…</w:t>
      </w:r>
    </w:p>
    <w:p w:rsidR="004A7C5D" w:rsidRDefault="004A7C5D">
      <w:r>
        <w:t>Write about a time when you or someone you know experienced inequality…</w:t>
      </w:r>
    </w:p>
    <w:p w:rsidR="004A7C5D" w:rsidRDefault="004A7C5D">
      <w:r>
        <w:t>Write about a time when you experienced true freedom…</w:t>
      </w:r>
    </w:p>
    <w:p w:rsidR="004A7C5D" w:rsidRDefault="004A7C5D">
      <w:r>
        <w:t>Write about a time when you were taught a life lesson…</w:t>
      </w:r>
    </w:p>
    <w:p w:rsidR="004A7C5D" w:rsidRDefault="004A7C5D">
      <w:r>
        <w:t>Or…</w:t>
      </w:r>
    </w:p>
    <w:p w:rsidR="004A7C5D" w:rsidRDefault="004A7C5D">
      <w:r>
        <w:t>Write about an experience that taught you something about the world, yourself, or others</w:t>
      </w:r>
    </w:p>
    <w:p w:rsidR="004A7C5D" w:rsidRDefault="004A7C5D"/>
    <w:p w:rsidR="004A7C5D" w:rsidRDefault="004A7C5D"/>
    <w:p w:rsidR="004A7C5D" w:rsidRDefault="004A7C5D">
      <w:r w:rsidRPr="004A7C5D">
        <w:rPr>
          <w:b/>
        </w:rPr>
        <w:t>Keep this in mind</w:t>
      </w:r>
      <w:r>
        <w:t xml:space="preserve">-the importance of this narrative is not on the event or moment; this narrative is more about what you learned because the event or moment took place. You must explain the event to the reader in order for them to be able to understand the significance of your reflection. </w:t>
      </w:r>
    </w:p>
    <w:p w:rsidR="004A7C5D" w:rsidRDefault="004A7C5D"/>
    <w:p w:rsidR="004A7C5D" w:rsidRDefault="004A7C5D">
      <w:r w:rsidRPr="004A7C5D">
        <w:rPr>
          <w:b/>
        </w:rPr>
        <w:t>Where do I begin?</w:t>
      </w:r>
      <w:r>
        <w:t xml:space="preserve"> Follow the steps on pages 426-432</w:t>
      </w:r>
    </w:p>
    <w:p w:rsidR="004A7C5D" w:rsidRDefault="004A7C5D" w:rsidP="004A7C5D">
      <w:pPr>
        <w:pStyle w:val="ListParagraph"/>
        <w:numPr>
          <w:ilvl w:val="0"/>
          <w:numId w:val="1"/>
        </w:numPr>
      </w:pPr>
      <w:r>
        <w:t>Consider your purpose</w:t>
      </w:r>
    </w:p>
    <w:p w:rsidR="004A7C5D" w:rsidRDefault="004A7C5D" w:rsidP="004A7C5D">
      <w:pPr>
        <w:pStyle w:val="ListParagraph"/>
        <w:numPr>
          <w:ilvl w:val="0"/>
          <w:numId w:val="1"/>
        </w:numPr>
      </w:pPr>
      <w:r>
        <w:t>Choose an experience</w:t>
      </w:r>
    </w:p>
    <w:p w:rsidR="004A7C5D" w:rsidRDefault="004A7C5D" w:rsidP="004A7C5D">
      <w:pPr>
        <w:pStyle w:val="ListParagraph"/>
        <w:numPr>
          <w:ilvl w:val="0"/>
          <w:numId w:val="1"/>
        </w:numPr>
      </w:pPr>
      <w:r>
        <w:t>Reflect on meaning</w:t>
      </w:r>
    </w:p>
    <w:p w:rsidR="004A7C5D" w:rsidRDefault="004A7C5D" w:rsidP="004A7C5D">
      <w:pPr>
        <w:pStyle w:val="ListParagraph"/>
        <w:numPr>
          <w:ilvl w:val="0"/>
          <w:numId w:val="1"/>
        </w:numPr>
      </w:pPr>
      <w:r>
        <w:t>Recall and record details</w:t>
      </w:r>
    </w:p>
    <w:p w:rsidR="004A7C5D" w:rsidRDefault="004A7C5D" w:rsidP="004A7C5D">
      <w:pPr>
        <w:pStyle w:val="ListParagraph"/>
        <w:numPr>
          <w:ilvl w:val="0"/>
          <w:numId w:val="1"/>
        </w:numPr>
      </w:pPr>
      <w:r>
        <w:t>Arrange the Details</w:t>
      </w:r>
    </w:p>
    <w:p w:rsidR="004A7C5D" w:rsidRDefault="004A7C5D" w:rsidP="004A7C5D">
      <w:pPr>
        <w:pStyle w:val="ListParagraph"/>
        <w:numPr>
          <w:ilvl w:val="0"/>
          <w:numId w:val="1"/>
        </w:numPr>
      </w:pPr>
      <w:r>
        <w:t>Write your draft</w:t>
      </w:r>
    </w:p>
    <w:p w:rsidR="004A7C5D" w:rsidRDefault="004A7C5D" w:rsidP="004A7C5D">
      <w:pPr>
        <w:pStyle w:val="ListParagraph"/>
        <w:numPr>
          <w:ilvl w:val="0"/>
          <w:numId w:val="1"/>
        </w:numPr>
      </w:pPr>
      <w:r>
        <w:t>Revise your draft</w:t>
      </w:r>
    </w:p>
    <w:p w:rsidR="004A7C5D" w:rsidRDefault="004A7C5D" w:rsidP="004A7C5D"/>
    <w:p w:rsidR="004A7C5D" w:rsidRDefault="004A7C5D" w:rsidP="004A7C5D"/>
    <w:p w:rsidR="004A7C5D" w:rsidRPr="004A7C5D" w:rsidRDefault="004A7C5D" w:rsidP="004A7C5D">
      <w:pPr>
        <w:rPr>
          <w:b/>
        </w:rPr>
      </w:pPr>
      <w:r w:rsidRPr="004A7C5D">
        <w:rPr>
          <w:b/>
        </w:rPr>
        <w:t xml:space="preserve">Details </w:t>
      </w:r>
    </w:p>
    <w:p w:rsidR="004A7C5D" w:rsidRDefault="004A7C5D" w:rsidP="004A7C5D">
      <w:r>
        <w:t>For your narrative, make sure you include narrative details and descriptive details (page 428):</w:t>
      </w:r>
    </w:p>
    <w:p w:rsidR="004A7C5D" w:rsidRDefault="004A7C5D" w:rsidP="004A7C5D"/>
    <w:p w:rsidR="004A7C5D" w:rsidRPr="004A7C5D" w:rsidRDefault="004A7C5D" w:rsidP="004A7C5D">
      <w:pPr>
        <w:rPr>
          <w:i/>
        </w:rPr>
      </w:pPr>
      <w:r w:rsidRPr="004A7C5D">
        <w:rPr>
          <w:i/>
        </w:rPr>
        <w:t>Narrative Details</w:t>
      </w:r>
    </w:p>
    <w:p w:rsidR="004A7C5D" w:rsidRDefault="004A7C5D" w:rsidP="004A7C5D">
      <w:pPr>
        <w:pStyle w:val="ListParagraph"/>
        <w:numPr>
          <w:ilvl w:val="0"/>
          <w:numId w:val="6"/>
        </w:numPr>
      </w:pPr>
      <w:r>
        <w:t>Tell the actions, thoughts, and feeling of the people involved</w:t>
      </w:r>
    </w:p>
    <w:p w:rsidR="004A7C5D" w:rsidRDefault="004A7C5D" w:rsidP="004A7C5D">
      <w:pPr>
        <w:pStyle w:val="ListParagraph"/>
        <w:numPr>
          <w:ilvl w:val="0"/>
          <w:numId w:val="6"/>
        </w:numPr>
      </w:pPr>
      <w:r>
        <w:t>Include dialogue, works spoken by people involved in the experience, and interior monologue, your internal flow of thoughts</w:t>
      </w:r>
    </w:p>
    <w:p w:rsidR="004A7C5D" w:rsidRPr="004A7C5D" w:rsidRDefault="004A7C5D" w:rsidP="004A7C5D">
      <w:pPr>
        <w:rPr>
          <w:i/>
        </w:rPr>
      </w:pPr>
      <w:r w:rsidRPr="004A7C5D">
        <w:rPr>
          <w:i/>
        </w:rPr>
        <w:t>Descriptive Details</w:t>
      </w:r>
    </w:p>
    <w:p w:rsidR="004A7C5D" w:rsidRDefault="004A7C5D" w:rsidP="004A7C5D">
      <w:pPr>
        <w:pStyle w:val="ListParagraph"/>
        <w:numPr>
          <w:ilvl w:val="0"/>
          <w:numId w:val="5"/>
        </w:numPr>
      </w:pPr>
      <w:r>
        <w:t>Describe appearances of people involved</w:t>
      </w:r>
    </w:p>
    <w:p w:rsidR="004A7C5D" w:rsidRDefault="004A7C5D" w:rsidP="004A7C5D">
      <w:pPr>
        <w:pStyle w:val="ListParagraph"/>
        <w:numPr>
          <w:ilvl w:val="0"/>
          <w:numId w:val="5"/>
        </w:numPr>
      </w:pPr>
      <w:r>
        <w:t>Describe the setting</w:t>
      </w:r>
    </w:p>
    <w:p w:rsidR="004A7C5D" w:rsidRDefault="004A7C5D" w:rsidP="004A7C5D">
      <w:pPr>
        <w:pStyle w:val="ListParagraph"/>
        <w:numPr>
          <w:ilvl w:val="0"/>
          <w:numId w:val="5"/>
        </w:numPr>
      </w:pPr>
      <w:r>
        <w:t xml:space="preserve">Use sensory language </w:t>
      </w:r>
    </w:p>
    <w:p w:rsidR="004A7C5D" w:rsidRDefault="004A7C5D" w:rsidP="004A7C5D"/>
    <w:p w:rsidR="004A7C5D" w:rsidRDefault="004A7C5D" w:rsidP="004A7C5D">
      <w:pPr>
        <w:rPr>
          <w:b/>
        </w:rPr>
      </w:pPr>
      <w:r>
        <w:rPr>
          <w:b/>
        </w:rPr>
        <w:t>Due Dates/Agenda:</w:t>
      </w:r>
    </w:p>
    <w:p w:rsidR="004A7C5D" w:rsidRDefault="004A7C5D" w:rsidP="004A7C5D">
      <w:pPr>
        <w:rPr>
          <w:b/>
        </w:rPr>
      </w:pPr>
    </w:p>
    <w:p w:rsidR="004A7C5D" w:rsidRDefault="004A7C5D" w:rsidP="004A7C5D">
      <w:r>
        <w:t>Tuesday, 9/3-Brainstorm Topics</w:t>
      </w:r>
    </w:p>
    <w:p w:rsidR="004A7C5D" w:rsidRDefault="004A7C5D" w:rsidP="004A7C5D">
      <w:r>
        <w:tab/>
      </w:r>
      <w:r w:rsidRPr="004A7C5D">
        <w:rPr>
          <w:i/>
        </w:rPr>
        <w:t>HOMEWORK</w:t>
      </w:r>
      <w:r>
        <w:t>: Complete Reflection Questions chart</w:t>
      </w:r>
    </w:p>
    <w:p w:rsidR="004A7C5D" w:rsidRDefault="004A7C5D" w:rsidP="004A7C5D"/>
    <w:p w:rsidR="004A7C5D" w:rsidRDefault="004A7C5D" w:rsidP="004A7C5D">
      <w:r>
        <w:t>Wednesday, 9/4: Work with Reflection Questions to finalize significance statement, independent writing time/conferencing</w:t>
      </w:r>
    </w:p>
    <w:p w:rsidR="004A7C5D" w:rsidRDefault="004A7C5D" w:rsidP="004A7C5D"/>
    <w:p w:rsidR="004A7C5D" w:rsidRDefault="004A7C5D" w:rsidP="004A7C5D">
      <w:r>
        <w:t>Thursday, 9/5: Independent Writing time/conferencing</w:t>
      </w:r>
    </w:p>
    <w:p w:rsidR="004A7C5D" w:rsidRDefault="004A7C5D" w:rsidP="004A7C5D">
      <w:r>
        <w:tab/>
      </w:r>
      <w:r w:rsidRPr="004A7C5D">
        <w:rPr>
          <w:i/>
        </w:rPr>
        <w:t>HOMEWORK</w:t>
      </w:r>
      <w:r>
        <w:t>:</w:t>
      </w:r>
      <w:r>
        <w:t xml:space="preserve"> Have a complete rough draft for class on Friday</w:t>
      </w:r>
    </w:p>
    <w:p w:rsidR="004A7C5D" w:rsidRDefault="004A7C5D" w:rsidP="004A7C5D"/>
    <w:p w:rsidR="004A7C5D" w:rsidRDefault="004A7C5D" w:rsidP="004A7C5D">
      <w:r>
        <w:t>Friday, 9/6:  Editing/Revision time</w:t>
      </w:r>
    </w:p>
    <w:p w:rsidR="004A7C5D" w:rsidRDefault="004A7C5D" w:rsidP="004A7C5D">
      <w:r>
        <w:tab/>
      </w:r>
      <w:r w:rsidRPr="004A7C5D">
        <w:rPr>
          <w:i/>
        </w:rPr>
        <w:t>HOMEWORK</w:t>
      </w:r>
      <w:r>
        <w:t>:</w:t>
      </w:r>
      <w:r>
        <w:t xml:space="preserve"> Have a typed draft of narrative, including all changes that were made, for Monday </w:t>
      </w:r>
    </w:p>
    <w:p w:rsidR="004A7C5D" w:rsidRDefault="004A7C5D" w:rsidP="004A7C5D"/>
    <w:p w:rsidR="004A7C5D" w:rsidRDefault="004A7C5D" w:rsidP="004A7C5D">
      <w:r>
        <w:t xml:space="preserve">Monday, 9/9: Peer Editing </w:t>
      </w:r>
    </w:p>
    <w:p w:rsidR="004A7C5D" w:rsidRDefault="004A7C5D" w:rsidP="004A7C5D"/>
    <w:p w:rsidR="004A7C5D" w:rsidRDefault="004A7C5D" w:rsidP="004A7C5D">
      <w:r>
        <w:t>Tuesday, 9/10 and Thursday 9/12: After-school work session-you can meet with me after-school if you need more assistance with your narrative</w:t>
      </w:r>
    </w:p>
    <w:p w:rsidR="004A7C5D" w:rsidRDefault="004A7C5D" w:rsidP="004A7C5D"/>
    <w:p w:rsidR="004A7C5D" w:rsidRDefault="004A7C5D" w:rsidP="004A7C5D">
      <w:r>
        <w:t xml:space="preserve">Friday, 9/13: Final Draft Due </w:t>
      </w:r>
    </w:p>
    <w:p w:rsidR="004A7C5D" w:rsidRDefault="004A7C5D" w:rsidP="004A7C5D"/>
    <w:p w:rsidR="004A7C5D" w:rsidRDefault="004A7C5D" w:rsidP="004A7C5D"/>
    <w:p w:rsidR="004A7C5D" w:rsidRPr="004A7C5D" w:rsidRDefault="004A7C5D" w:rsidP="004A7C5D">
      <w:pPr>
        <w:rPr>
          <w:b/>
        </w:rPr>
      </w:pPr>
      <w:r w:rsidRPr="004A7C5D">
        <w:rPr>
          <w:b/>
        </w:rPr>
        <w:t>Final Draft Guidelines:</w:t>
      </w:r>
    </w:p>
    <w:p w:rsidR="004A7C5D" w:rsidRDefault="004A7C5D" w:rsidP="004A7C5D">
      <w:pPr>
        <w:pStyle w:val="ListParagraph"/>
        <w:numPr>
          <w:ilvl w:val="0"/>
          <w:numId w:val="7"/>
        </w:numPr>
      </w:pPr>
      <w:r>
        <w:t>Typed, 12 point Times New Roman font</w:t>
      </w:r>
    </w:p>
    <w:p w:rsidR="004A7C5D" w:rsidRDefault="004A7C5D" w:rsidP="004A7C5D">
      <w:pPr>
        <w:pStyle w:val="ListParagraph"/>
        <w:numPr>
          <w:ilvl w:val="0"/>
          <w:numId w:val="7"/>
        </w:numPr>
      </w:pPr>
      <w:r>
        <w:t>Double Spaced</w:t>
      </w:r>
    </w:p>
    <w:p w:rsidR="004A7C5D" w:rsidRDefault="004A7C5D" w:rsidP="004A7C5D">
      <w:pPr>
        <w:pStyle w:val="ListParagraph"/>
        <w:numPr>
          <w:ilvl w:val="0"/>
          <w:numId w:val="7"/>
        </w:numPr>
      </w:pPr>
      <w:r>
        <w:t>1” Margins</w:t>
      </w:r>
    </w:p>
    <w:p w:rsidR="004A7C5D" w:rsidRDefault="004A7C5D" w:rsidP="004A7C5D">
      <w:pPr>
        <w:pStyle w:val="ListParagraph"/>
        <w:numPr>
          <w:ilvl w:val="0"/>
          <w:numId w:val="7"/>
        </w:numPr>
      </w:pPr>
      <w:r>
        <w:t>Length-between 2 to 3 pages</w:t>
      </w:r>
    </w:p>
    <w:p w:rsidR="004A7C5D" w:rsidRDefault="004A7C5D" w:rsidP="004A7C5D">
      <w:pPr>
        <w:pStyle w:val="ListParagraph"/>
        <w:numPr>
          <w:ilvl w:val="0"/>
          <w:numId w:val="7"/>
        </w:numPr>
      </w:pPr>
      <w:r>
        <w:t>Title Page</w:t>
      </w:r>
    </w:p>
    <w:p w:rsidR="004A7C5D" w:rsidRDefault="004A7C5D" w:rsidP="004A7C5D">
      <w:pPr>
        <w:pStyle w:val="ListParagraph"/>
        <w:ind w:left="1440"/>
      </w:pPr>
      <w:r>
        <w:t>Title of piece</w:t>
      </w:r>
    </w:p>
    <w:p w:rsidR="004A7C5D" w:rsidRDefault="004A7C5D" w:rsidP="004A7C5D">
      <w:pPr>
        <w:pStyle w:val="ListParagraph"/>
        <w:ind w:left="1440"/>
      </w:pPr>
      <w:r>
        <w:t>Name</w:t>
      </w:r>
    </w:p>
    <w:p w:rsidR="004A7C5D" w:rsidRDefault="004A7C5D" w:rsidP="004A7C5D">
      <w:pPr>
        <w:pStyle w:val="ListParagraph"/>
        <w:ind w:left="1440"/>
      </w:pPr>
      <w:r>
        <w:t>English 11H: Stansbury</w:t>
      </w:r>
    </w:p>
    <w:p w:rsidR="004A7C5D" w:rsidRDefault="004A7C5D" w:rsidP="004A7C5D">
      <w:pPr>
        <w:pStyle w:val="ListParagraph"/>
        <w:ind w:left="1440"/>
      </w:pPr>
      <w:r>
        <w:t>Date</w:t>
      </w:r>
    </w:p>
    <w:p w:rsidR="004A7C5D" w:rsidRDefault="004A7C5D" w:rsidP="004A7C5D">
      <w:pPr>
        <w:pStyle w:val="ListParagraph"/>
        <w:ind w:left="1440"/>
      </w:pPr>
      <w:r>
        <w:t>Reflective Narrative</w:t>
      </w:r>
    </w:p>
    <w:p w:rsidR="004A7C5D" w:rsidRDefault="004A7C5D" w:rsidP="004A7C5D">
      <w:pPr>
        <w:pStyle w:val="ListParagraph"/>
        <w:ind w:left="1440"/>
      </w:pPr>
      <w:r>
        <w:t>CCSS W.1</w:t>
      </w:r>
    </w:p>
    <w:p w:rsidR="004A7C5D" w:rsidRPr="004A7C5D" w:rsidRDefault="004A7C5D" w:rsidP="004A7C5D">
      <w:pPr>
        <w:pStyle w:val="ListParagraph"/>
        <w:ind w:left="1440"/>
      </w:pPr>
      <w:r>
        <w:t xml:space="preserve">Level 3 Writing </w:t>
      </w:r>
    </w:p>
    <w:p w:rsidR="004A7C5D" w:rsidRDefault="004A7C5D" w:rsidP="004A7C5D">
      <w:pPr>
        <w:rPr>
          <w:b/>
        </w:rPr>
      </w:pPr>
    </w:p>
    <w:p w:rsidR="004A7C5D" w:rsidRPr="004A7C5D" w:rsidRDefault="004A7C5D" w:rsidP="004A7C5D">
      <w:pPr>
        <w:rPr>
          <w:b/>
        </w:rPr>
      </w:pPr>
    </w:p>
    <w:p w:rsidR="004A7C5D" w:rsidRDefault="004A7C5D"/>
    <w:p w:rsidR="004A7C5D" w:rsidRDefault="004A7C5D"/>
    <w:p w:rsidR="004A7C5D" w:rsidRDefault="004A7C5D"/>
    <w:p w:rsidR="004A7C5D" w:rsidRDefault="004A7C5D"/>
    <w:sectPr w:rsidR="004A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3196"/>
    <w:multiLevelType w:val="hybridMultilevel"/>
    <w:tmpl w:val="F1DAE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145FEC"/>
    <w:multiLevelType w:val="hybridMultilevel"/>
    <w:tmpl w:val="2D20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05017"/>
    <w:multiLevelType w:val="hybridMultilevel"/>
    <w:tmpl w:val="9378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55F72"/>
    <w:multiLevelType w:val="hybridMultilevel"/>
    <w:tmpl w:val="BCB84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7183B"/>
    <w:multiLevelType w:val="hybridMultilevel"/>
    <w:tmpl w:val="7DBA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C62133"/>
    <w:multiLevelType w:val="hybridMultilevel"/>
    <w:tmpl w:val="B3BE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F4AA0"/>
    <w:multiLevelType w:val="hybridMultilevel"/>
    <w:tmpl w:val="582C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5D"/>
    <w:rsid w:val="004A7C5D"/>
    <w:rsid w:val="00795AFA"/>
    <w:rsid w:val="007D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0EAA-8A6B-4040-9970-79F144EF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D1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ansbu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Stansbury</dc:creator>
  <cp:keywords/>
  <dc:description/>
  <cp:lastModifiedBy>Tiffany Stansbury</cp:lastModifiedBy>
  <cp:revision>2</cp:revision>
  <cp:lastPrinted>2013-09-03T12:25:00Z</cp:lastPrinted>
  <dcterms:created xsi:type="dcterms:W3CDTF">2013-09-03T11:45:00Z</dcterms:created>
  <dcterms:modified xsi:type="dcterms:W3CDTF">2013-09-03T12:26:00Z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